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9BFA1" w14:textId="77777777" w:rsidR="00741943" w:rsidRDefault="007F3C44" w:rsidP="00AA5C2B">
      <w:pPr>
        <w:pStyle w:val="Tytu"/>
      </w:pPr>
      <w:r w:rsidRPr="007F3C44">
        <w:t>B</w:t>
      </w:r>
      <w:r w:rsidR="00865F77">
        <w:t>ADANIA DOTYCZĄCE GOSPODARKI SPOŁECZNEJ</w:t>
      </w:r>
    </w:p>
    <w:p w14:paraId="4CB93AA3" w14:textId="77777777" w:rsidR="007F3C44" w:rsidRDefault="0003133E" w:rsidP="00865F77">
      <w:pPr>
        <w:spacing w:before="240"/>
      </w:pPr>
      <w:r>
        <w:t>Dziękujemy Państwu za współpracę i udział w badaniach statystyki publicznej z zakresu gospodarki społecznej. Wyniki badań statystycznych z tego obszaru są wykorzystywane na potrzeby programów i strategii administracji rządowej; przez jednostki samorządu terytorialnego przy tworzeniu m.in. rocznego programu współpracy z organizacjami pozarządowymi; przez same organizacje non-profit jak również</w:t>
      </w:r>
      <w:r w:rsidR="00DE37BC">
        <w:t xml:space="preserve"> przez</w:t>
      </w:r>
      <w:r>
        <w:t xml:space="preserve"> instytucje wspierające rozwój społeczeństwa obywatelskiego i działalności organizacji non-profit. Dane są publikowane w wydawnictwach Głównego Urzędu Statystycznego, urzędów statystycznych</w:t>
      </w:r>
      <w:r w:rsidR="00341016">
        <w:t>.</w:t>
      </w:r>
    </w:p>
    <w:p w14:paraId="790B4D10" w14:textId="2ADF74CF" w:rsidR="007F3C44" w:rsidRDefault="0003133E" w:rsidP="00AA5C2B">
      <w:r>
        <w:t xml:space="preserve">We wszystkich badaniach prowadzonych przez Główny Urząd Statystyczny </w:t>
      </w:r>
      <w:r w:rsidR="00DE37BC">
        <w:t>obowiązuje zasada tajemnicy statystycznej</w:t>
      </w:r>
      <w:r>
        <w:t>. Oznacza to, że zebrane w trakcie badań informacje nie mogą być i nie będą wykorzystywane do innych celów niż statystyczne. W pełni zagwarantowana jest więc poufność informacji. Wszyscy pracownicy statystyki publicznej zobowiązani są przyrzeczeniem do zachowania tajemnicy statystycznej</w:t>
      </w:r>
      <w:r w:rsidR="007F3C44">
        <w:t>.</w:t>
      </w:r>
    </w:p>
    <w:p w14:paraId="41985473" w14:textId="77777777" w:rsidR="007F3C44" w:rsidRDefault="0003133E" w:rsidP="00AA5C2B">
      <w:r>
        <w:t>Badania statystyczne dotyczące gospodarki społecznej na terenie całej Polski prowadzą pracownicy Urzędu Statystycznego w Krakowie</w:t>
      </w:r>
      <w:r w:rsidR="007F3C44">
        <w:t>.</w:t>
      </w:r>
    </w:p>
    <w:p w14:paraId="0BECA083" w14:textId="77777777" w:rsidR="002F66DF" w:rsidRDefault="00F97C8A" w:rsidP="00BA65CE">
      <w:pPr>
        <w:pStyle w:val="Nagwek1"/>
      </w:pPr>
      <w:r>
        <w:t xml:space="preserve">Badania </w:t>
      </w:r>
      <w:r w:rsidR="0003133E">
        <w:t>statystyczne</w:t>
      </w:r>
      <w:r w:rsidR="002F66DF" w:rsidRPr="002F66DF">
        <w:t>:</w:t>
      </w:r>
    </w:p>
    <w:p w14:paraId="0FD6882D" w14:textId="77777777" w:rsidR="006C33A9" w:rsidRDefault="006C33A9" w:rsidP="006C33A9">
      <w:pPr>
        <w:pStyle w:val="Nagwek2"/>
      </w:pPr>
      <w:r>
        <w:t xml:space="preserve">SOF-5 </w:t>
      </w:r>
      <w:r w:rsidRPr="0091675C">
        <w:t xml:space="preserve">Sprawozdanie o współpracy, zarządzaniu i działalności </w:t>
      </w:r>
      <w:r w:rsidR="00AE5C60">
        <w:t>integracyjnej</w:t>
      </w:r>
      <w:r w:rsidRPr="0091675C">
        <w:t xml:space="preserve"> wybranych organizacji non-profit</w:t>
      </w:r>
    </w:p>
    <w:p w14:paraId="3432DDDF" w14:textId="77777777" w:rsidR="006C33A9" w:rsidRDefault="006C33A9" w:rsidP="006C33A9">
      <w:r>
        <w:t>termin:  do 29.04</w:t>
      </w:r>
      <w:r w:rsidRPr="00304FCB">
        <w:t>.202</w:t>
      </w:r>
      <w:r w:rsidR="00AE5C60">
        <w:t>6</w:t>
      </w:r>
    </w:p>
    <w:p w14:paraId="1E767E58" w14:textId="77777777" w:rsidR="006C33A9" w:rsidRDefault="006C33A9" w:rsidP="006C33A9">
      <w:r w:rsidRPr="00A21FF4">
        <w:t xml:space="preserve">Celem badania jest dostarczenie informacji o współpracy organizacji non-profit z administracją publiczną, przedsiębiorstwami i innymi organizacjami </w:t>
      </w:r>
      <w:r w:rsidR="00AE5C60">
        <w:t>non-profit</w:t>
      </w:r>
      <w:r w:rsidRPr="00A21FF4">
        <w:t>; zarządzaniu wewnątrz organizacji; sposobach informowania o działalności i transparentności działań</w:t>
      </w:r>
      <w:r>
        <w:t>;</w:t>
      </w:r>
      <w:r w:rsidRPr="00A21FF4">
        <w:t xml:space="preserve"> korzystaniu z przywilejów przez organizacje posiadające status pożytku publicznego</w:t>
      </w:r>
      <w:r>
        <w:t>, a także</w:t>
      </w:r>
      <w:r w:rsidRPr="0083344B">
        <w:t xml:space="preserve"> </w:t>
      </w:r>
      <w:r w:rsidRPr="0091675C">
        <w:rPr>
          <w:rFonts w:cstheme="minorHAnsi"/>
        </w:rPr>
        <w:t>określenie ich potencjału ekonomicznego i społecznego</w:t>
      </w:r>
      <w:r>
        <w:t>.</w:t>
      </w:r>
    </w:p>
    <w:p w14:paraId="42D9B0A3" w14:textId="77777777" w:rsidR="006C33A9" w:rsidRPr="00304FCB" w:rsidRDefault="006C33A9" w:rsidP="006C33A9">
      <w:pPr>
        <w:spacing w:after="0"/>
      </w:pPr>
      <w:r w:rsidRPr="00304FCB">
        <w:t>Koordynator badania:</w:t>
      </w:r>
    </w:p>
    <w:p w14:paraId="345A3FAC" w14:textId="77777777" w:rsidR="006C33A9" w:rsidRPr="00304FCB" w:rsidRDefault="006C33A9" w:rsidP="006C33A9">
      <w:pPr>
        <w:spacing w:after="0"/>
      </w:pPr>
      <w:r>
        <w:t>Małgorzata Lenart</w:t>
      </w:r>
    </w:p>
    <w:p w14:paraId="054976E4" w14:textId="77777777" w:rsidR="006C33A9" w:rsidRDefault="006C33A9" w:rsidP="006C33A9">
      <w:pPr>
        <w:spacing w:after="0"/>
      </w:pPr>
      <w:r w:rsidRPr="00304FCB">
        <w:t>e-m</w:t>
      </w:r>
      <w:r>
        <w:t xml:space="preserve">ail: </w:t>
      </w:r>
      <w:r w:rsidRPr="00A21FF4">
        <w:t>M.Lenart@stat.gov.pl</w:t>
      </w:r>
    </w:p>
    <w:p w14:paraId="6E62AE4A" w14:textId="77777777" w:rsidR="006C33A9" w:rsidRDefault="00CE67D1" w:rsidP="006C33A9">
      <w:r>
        <w:t>telefon: +48532398</w:t>
      </w:r>
      <w:r w:rsidR="006C33A9">
        <w:t>885</w:t>
      </w:r>
    </w:p>
    <w:p w14:paraId="5AC54631" w14:textId="77777777" w:rsidR="005D70D5" w:rsidRDefault="00091A56" w:rsidP="00AA5C2B">
      <w:pPr>
        <w:pStyle w:val="Nagwek2"/>
        <w:spacing w:before="0"/>
      </w:pPr>
      <w:r>
        <w:t>GS-S</w:t>
      </w:r>
      <w:r w:rsidR="0003133E">
        <w:t xml:space="preserve"> Sprawozdanie </w:t>
      </w:r>
      <w:r>
        <w:t>o działalności spółdzielni: pracy, socjalnych, inwalidów i niewidomych</w:t>
      </w:r>
    </w:p>
    <w:p w14:paraId="5D22A2A3" w14:textId="77777777" w:rsidR="000B4E15" w:rsidRPr="000B4E15" w:rsidRDefault="0091675C" w:rsidP="00AA5C2B">
      <w:r>
        <w:t>t</w:t>
      </w:r>
      <w:r w:rsidR="000B4E15" w:rsidRPr="000B4E15">
        <w:t xml:space="preserve">ermin:  </w:t>
      </w:r>
      <w:r w:rsidR="0003133E">
        <w:t xml:space="preserve">do </w:t>
      </w:r>
      <w:r w:rsidR="00AE5C60">
        <w:t>01.07</w:t>
      </w:r>
      <w:r w:rsidR="000B4E15" w:rsidRPr="000B4E15">
        <w:t>.202</w:t>
      </w:r>
      <w:r w:rsidR="00AE5C60">
        <w:t>6</w:t>
      </w:r>
    </w:p>
    <w:p w14:paraId="14C62314" w14:textId="77777777" w:rsidR="000B4E15" w:rsidRPr="000B4E15" w:rsidRDefault="00091A56" w:rsidP="00AA5C2B">
      <w:r w:rsidRPr="00091A56">
        <w:t>Celem badania jest dostarczenie informacji charakteryzujących spółdzielnie: pracy, socjalne, inwalidów i niewidomych; określenie ich potencjału ekonomicznego i społecznego oraz skali i warunków prowadzonej działalności</w:t>
      </w:r>
      <w:r w:rsidR="00415F31" w:rsidRPr="00415F31">
        <w:t>.</w:t>
      </w:r>
    </w:p>
    <w:p w14:paraId="103C8445" w14:textId="77777777" w:rsidR="000B4E15" w:rsidRPr="000B4E15" w:rsidRDefault="000B4E15" w:rsidP="002E0FF7">
      <w:pPr>
        <w:spacing w:after="0"/>
      </w:pPr>
      <w:r w:rsidRPr="000B4E15">
        <w:t>Koordynator badania:</w:t>
      </w:r>
    </w:p>
    <w:p w14:paraId="7CAB01E9" w14:textId="77777777" w:rsidR="000B4E15" w:rsidRPr="000B4E15" w:rsidRDefault="00091A56" w:rsidP="002E0FF7">
      <w:pPr>
        <w:spacing w:after="0"/>
      </w:pPr>
      <w:r>
        <w:t xml:space="preserve">Agnieszka </w:t>
      </w:r>
      <w:r w:rsidR="00AE5C60">
        <w:t>Pawlik-Ostrowska</w:t>
      </w:r>
    </w:p>
    <w:p w14:paraId="47754659" w14:textId="77777777" w:rsidR="000B4E15" w:rsidRDefault="000B4E15" w:rsidP="00091A56">
      <w:pPr>
        <w:spacing w:after="0"/>
      </w:pPr>
      <w:r w:rsidRPr="0079345D">
        <w:t>e-m</w:t>
      </w:r>
      <w:r w:rsidR="00E3648C" w:rsidRPr="0079345D">
        <w:t xml:space="preserve">ail: </w:t>
      </w:r>
      <w:r w:rsidR="0091675C" w:rsidRPr="0091675C">
        <w:t>A.</w:t>
      </w:r>
      <w:r w:rsidR="00AE5C60">
        <w:t>Pawlik-Ostrowska</w:t>
      </w:r>
      <w:r w:rsidR="00091A56" w:rsidRPr="0091675C">
        <w:t>@stat.gov.pl</w:t>
      </w:r>
    </w:p>
    <w:p w14:paraId="7918A42A" w14:textId="77777777" w:rsidR="00091A56" w:rsidRDefault="00091A56" w:rsidP="002853CD">
      <w:r>
        <w:lastRenderedPageBreak/>
        <w:t>telefon: +48</w:t>
      </w:r>
      <w:r w:rsidR="00CE67D1">
        <w:t>53</w:t>
      </w:r>
      <w:r w:rsidR="00AE5C60">
        <w:t>2398889</w:t>
      </w:r>
    </w:p>
    <w:p w14:paraId="655D826C" w14:textId="77777777" w:rsidR="00304FCB" w:rsidRDefault="0091675C" w:rsidP="00AA5C2B">
      <w:pPr>
        <w:pStyle w:val="Nagwek2"/>
      </w:pPr>
      <w:r>
        <w:t>SOF-2 Sprawozdanie o działalności związków zawodowych</w:t>
      </w:r>
    </w:p>
    <w:p w14:paraId="4F614612" w14:textId="77777777" w:rsidR="00304FCB" w:rsidRPr="008C7C45" w:rsidRDefault="003B2396" w:rsidP="00AA5C2B">
      <w:pPr>
        <w:rPr>
          <w:rFonts w:cstheme="minorHAnsi"/>
        </w:rPr>
      </w:pPr>
      <w:r w:rsidRPr="008C7C45">
        <w:rPr>
          <w:rFonts w:cstheme="minorHAnsi"/>
        </w:rPr>
        <w:t xml:space="preserve">termin:  </w:t>
      </w:r>
      <w:r w:rsidR="0091675C">
        <w:rPr>
          <w:rFonts w:cstheme="minorHAnsi"/>
        </w:rPr>
        <w:t>do 31.10</w:t>
      </w:r>
      <w:r w:rsidR="00304FCB" w:rsidRPr="008C7C45">
        <w:rPr>
          <w:rFonts w:cstheme="minorHAnsi"/>
        </w:rPr>
        <w:t>.202</w:t>
      </w:r>
      <w:r w:rsidR="00AE5C60">
        <w:rPr>
          <w:rFonts w:cstheme="minorHAnsi"/>
        </w:rPr>
        <w:t>6</w:t>
      </w:r>
    </w:p>
    <w:p w14:paraId="61C9FC66" w14:textId="77777777" w:rsidR="00DC1B04" w:rsidRPr="008C7C45" w:rsidRDefault="0091675C" w:rsidP="00DC1B04">
      <w:pPr>
        <w:rPr>
          <w:rFonts w:cstheme="minorHAnsi"/>
        </w:rPr>
      </w:pPr>
      <w:r w:rsidRPr="0091675C">
        <w:rPr>
          <w:rFonts w:cstheme="minorHAnsi"/>
        </w:rPr>
        <w:t>Celem badania jest dostarczenie informacji charakteryzujących związki zawodowe; określenie ich potencjału ekonomicznego i społecznego oraz skali i warunków prowadzonej działalności</w:t>
      </w:r>
      <w:r w:rsidR="00DC1B04" w:rsidRPr="008C7C45">
        <w:rPr>
          <w:rFonts w:cstheme="minorHAnsi"/>
        </w:rPr>
        <w:t>.</w:t>
      </w:r>
    </w:p>
    <w:p w14:paraId="1CE4C96C" w14:textId="77777777" w:rsidR="00304FCB" w:rsidRPr="008C7C45" w:rsidRDefault="00304FCB" w:rsidP="002E0FF7">
      <w:pPr>
        <w:spacing w:after="0"/>
        <w:rPr>
          <w:rFonts w:cstheme="minorHAnsi"/>
        </w:rPr>
      </w:pPr>
      <w:r w:rsidRPr="008C7C45">
        <w:rPr>
          <w:rFonts w:cstheme="minorHAnsi"/>
        </w:rPr>
        <w:t>Koordynator badania:</w:t>
      </w:r>
    </w:p>
    <w:p w14:paraId="100FEB16" w14:textId="77777777" w:rsidR="00304FCB" w:rsidRPr="008C7C45" w:rsidRDefault="0091675C" w:rsidP="002E0FF7">
      <w:pPr>
        <w:spacing w:after="0"/>
        <w:rPr>
          <w:rFonts w:cstheme="minorHAnsi"/>
        </w:rPr>
      </w:pPr>
      <w:r>
        <w:rPr>
          <w:rFonts w:cstheme="minorHAnsi"/>
        </w:rPr>
        <w:t>Agnieszka Pawlik-Ostrowska</w:t>
      </w:r>
    </w:p>
    <w:p w14:paraId="4DBA5CF8" w14:textId="77777777" w:rsidR="00304FCB" w:rsidRDefault="00304FCB" w:rsidP="0091675C">
      <w:pPr>
        <w:spacing w:after="0"/>
      </w:pPr>
      <w:r w:rsidRPr="0091675C">
        <w:t xml:space="preserve">e-mail: </w:t>
      </w:r>
      <w:r w:rsidR="0091675C" w:rsidRPr="0091675C">
        <w:t>A.Pawlik-Ostrowska@stat.gov.pl</w:t>
      </w:r>
    </w:p>
    <w:p w14:paraId="018D75DB" w14:textId="77777777" w:rsidR="0091675C" w:rsidRDefault="00CE67D1" w:rsidP="002853CD">
      <w:r>
        <w:t>telefon: +48</w:t>
      </w:r>
      <w:r w:rsidR="0091675C">
        <w:t>53</w:t>
      </w:r>
      <w:r>
        <w:t>2398889</w:t>
      </w:r>
    </w:p>
    <w:p w14:paraId="57ECEEC9" w14:textId="77777777" w:rsidR="00CE67D1" w:rsidRPr="00A73A8E" w:rsidRDefault="00CE67D1" w:rsidP="00CE67D1">
      <w:pPr>
        <w:pStyle w:val="Nagwek1"/>
      </w:pPr>
      <w:bookmarkStart w:id="0" w:name="_GoBack"/>
      <w:bookmarkEnd w:id="0"/>
      <w:r>
        <w:t>Kontakt</w:t>
      </w:r>
    </w:p>
    <w:p w14:paraId="37918C1E" w14:textId="77777777" w:rsidR="00CE67D1" w:rsidRDefault="00CE67D1" w:rsidP="00CE67D1">
      <w:r>
        <w:t>Fax: +481236</w:t>
      </w:r>
      <w:r w:rsidRPr="00F436F5">
        <w:t>10192</w:t>
      </w:r>
    </w:p>
    <w:p w14:paraId="65B93D0D" w14:textId="77777777" w:rsidR="00CE67D1" w:rsidRPr="002C30FF" w:rsidRDefault="00CE67D1" w:rsidP="00CE67D1">
      <w:pPr>
        <w:rPr>
          <w:lang w:val="en-GB"/>
        </w:rPr>
      </w:pPr>
      <w:r>
        <w:rPr>
          <w:lang w:val="en-GB"/>
        </w:rPr>
        <w:t>E-m</w:t>
      </w:r>
      <w:r w:rsidRPr="002C30FF">
        <w:rPr>
          <w:lang w:val="en-GB"/>
        </w:rPr>
        <w:t xml:space="preserve">ail: </w:t>
      </w:r>
      <w:r>
        <w:rPr>
          <w:lang w:val="en-GB"/>
        </w:rPr>
        <w:t>gs</w:t>
      </w:r>
      <w:r w:rsidRPr="002C30FF">
        <w:rPr>
          <w:lang w:val="en-GB"/>
        </w:rPr>
        <w:t>@stat.gov.pl</w:t>
      </w:r>
    </w:p>
    <w:sectPr w:rsidR="00CE67D1" w:rsidRPr="002C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9"/>
    <w:rsid w:val="0003133E"/>
    <w:rsid w:val="00070129"/>
    <w:rsid w:val="000809C5"/>
    <w:rsid w:val="000860B6"/>
    <w:rsid w:val="00091A56"/>
    <w:rsid w:val="000B4E15"/>
    <w:rsid w:val="000C23BC"/>
    <w:rsid w:val="000C5169"/>
    <w:rsid w:val="001628F2"/>
    <w:rsid w:val="00221718"/>
    <w:rsid w:val="0022716A"/>
    <w:rsid w:val="002367D2"/>
    <w:rsid w:val="00251E97"/>
    <w:rsid w:val="00260799"/>
    <w:rsid w:val="002853CD"/>
    <w:rsid w:val="0029033C"/>
    <w:rsid w:val="00294415"/>
    <w:rsid w:val="002B185D"/>
    <w:rsid w:val="002E0FF7"/>
    <w:rsid w:val="002F66DF"/>
    <w:rsid w:val="00304FCB"/>
    <w:rsid w:val="003328B6"/>
    <w:rsid w:val="00333968"/>
    <w:rsid w:val="00341016"/>
    <w:rsid w:val="003B2396"/>
    <w:rsid w:val="003C2D7A"/>
    <w:rsid w:val="00415441"/>
    <w:rsid w:val="00415F31"/>
    <w:rsid w:val="00452F7E"/>
    <w:rsid w:val="00484A72"/>
    <w:rsid w:val="004A39BB"/>
    <w:rsid w:val="004D50AE"/>
    <w:rsid w:val="005C0B91"/>
    <w:rsid w:val="005D70D5"/>
    <w:rsid w:val="006A0BF2"/>
    <w:rsid w:val="006B5FC6"/>
    <w:rsid w:val="006B7E8F"/>
    <w:rsid w:val="006C33A9"/>
    <w:rsid w:val="006C5BA1"/>
    <w:rsid w:val="006D7362"/>
    <w:rsid w:val="006E4118"/>
    <w:rsid w:val="006F0465"/>
    <w:rsid w:val="006F58CF"/>
    <w:rsid w:val="00741943"/>
    <w:rsid w:val="00745F49"/>
    <w:rsid w:val="0079345D"/>
    <w:rsid w:val="007F3C44"/>
    <w:rsid w:val="0083344B"/>
    <w:rsid w:val="00865F77"/>
    <w:rsid w:val="008752FA"/>
    <w:rsid w:val="008C7C45"/>
    <w:rsid w:val="00900D8A"/>
    <w:rsid w:val="0091675C"/>
    <w:rsid w:val="00943139"/>
    <w:rsid w:val="00967A05"/>
    <w:rsid w:val="0097527D"/>
    <w:rsid w:val="009B04CE"/>
    <w:rsid w:val="009B3926"/>
    <w:rsid w:val="009B4A23"/>
    <w:rsid w:val="00A21FF4"/>
    <w:rsid w:val="00A22E19"/>
    <w:rsid w:val="00A412D9"/>
    <w:rsid w:val="00A73A8E"/>
    <w:rsid w:val="00AA28A7"/>
    <w:rsid w:val="00AA5C2B"/>
    <w:rsid w:val="00AE5C60"/>
    <w:rsid w:val="00B378DF"/>
    <w:rsid w:val="00BA65CE"/>
    <w:rsid w:val="00BB6C2F"/>
    <w:rsid w:val="00BC5868"/>
    <w:rsid w:val="00BE6DB0"/>
    <w:rsid w:val="00C55C3E"/>
    <w:rsid w:val="00CE67D1"/>
    <w:rsid w:val="00D30BFC"/>
    <w:rsid w:val="00D9190D"/>
    <w:rsid w:val="00D93B61"/>
    <w:rsid w:val="00DA1088"/>
    <w:rsid w:val="00DB5AB9"/>
    <w:rsid w:val="00DC1B04"/>
    <w:rsid w:val="00DE37BC"/>
    <w:rsid w:val="00E15790"/>
    <w:rsid w:val="00E16CA9"/>
    <w:rsid w:val="00E203C6"/>
    <w:rsid w:val="00E3648C"/>
    <w:rsid w:val="00E44B01"/>
    <w:rsid w:val="00E62C2F"/>
    <w:rsid w:val="00EE252F"/>
    <w:rsid w:val="00F209CC"/>
    <w:rsid w:val="00F265F9"/>
    <w:rsid w:val="00F9023A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C82"/>
  <w15:chartTrackingRefBased/>
  <w15:docId w15:val="{07CBAFBD-2B14-4EEE-B200-DFE2A95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7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4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B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7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7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A.Nowak4@stat.gov.pl</dc:creator>
  <cp:keywords/>
  <dc:description/>
  <cp:lastModifiedBy>Borysiak Krzysztof</cp:lastModifiedBy>
  <cp:revision>2</cp:revision>
  <dcterms:created xsi:type="dcterms:W3CDTF">2025-12-30T09:00:00Z</dcterms:created>
  <dcterms:modified xsi:type="dcterms:W3CDTF">2025-12-30T09:00:00Z</dcterms:modified>
</cp:coreProperties>
</file>